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Filled Affidavit (Illustrative Only)</w:t>
      </w:r>
    </w:p>
    <w:p>
      <w:r>
        <w:t>HUSBAND SIDE SAMPLE</w:t>
        <w:br/>
      </w:r>
    </w:p>
    <w:p>
      <w:r>
        <w:t>Name: Rajesh Kumar</w:t>
        <w:br/>
        <w:t>Age: 38</w:t>
        <w:br/>
        <w:t>Occupation: Private Company Manager</w:t>
        <w:br/>
        <w:t>Monthly Net Salary: Rs. 85,000</w:t>
        <w:br/>
        <w:t>Bank Balance: Rs. 2,50,000</w:t>
        <w:br/>
        <w:t>Home Loan EMI: Rs. 25,000</w:t>
        <w:br/>
        <w:t>Child School Fees: Rs. 8,000</w:t>
        <w:br/>
        <w:t>Existing Maintenance: Nil</w:t>
        <w:br/>
      </w:r>
    </w:p>
    <w:p>
      <w:r>
        <w:br/>
        <w:t>WIFE SIDE SAMPLE</w:t>
        <w:br/>
      </w:r>
    </w:p>
    <w:p>
      <w:r>
        <w:t>Name: Neha Sharma</w:t>
        <w:br/>
        <w:t>Age: 34</w:t>
        <w:br/>
        <w:t>Occupation: Homemaker</w:t>
        <w:br/>
        <w:t>Monthly Income: Nil</w:t>
        <w:br/>
        <w:t>Monthly Household Expenses: Rs. 35,000</w:t>
        <w:br/>
        <w:t>Child Education Expenses: Rs. 8,000</w:t>
        <w:br/>
        <w:t>Prayer: Maintenance of Rs. 40,000 per month from date of application.</w:t>
        <w:br/>
      </w:r>
    </w:p>
    <w:p>
      <w:r>
        <w:br/>
        <w:t>Declaration: This is a sample illustrative affidavit for drafting guidance only.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